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7F3C" w14:textId="77777777" w:rsidR="00B930F0" w:rsidRDefault="00B930F0" w:rsidP="00B930F0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Formularz oferty kupna </w:t>
      </w:r>
    </w:p>
    <w:p w14:paraId="5D38F9BC" w14:textId="77777777" w:rsidR="00B930F0" w:rsidRDefault="00B930F0" w:rsidP="00B930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6DD19270" w14:textId="77777777" w:rsidR="00B930F0" w:rsidRDefault="00B930F0" w:rsidP="00B930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14:paraId="1BEBB72B" w14:textId="77777777" w:rsidR="00B930F0" w:rsidRDefault="00B930F0" w:rsidP="00B930F0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14:paraId="3CDEB66D" w14:textId="77777777" w:rsidR="00B930F0" w:rsidRDefault="00B930F0" w:rsidP="00B930F0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14:paraId="47094A37" w14:textId="77777777" w:rsidR="00B930F0" w:rsidRDefault="00B930F0" w:rsidP="00B930F0">
      <w:pPr>
        <w:jc w:val="both"/>
        <w:rPr>
          <w:rFonts w:ascii="Tahoma" w:hAnsi="Tahoma" w:cs="Tahoma"/>
          <w:sz w:val="16"/>
          <w:lang w:val="de-DE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1"/>
      </w:tblGrid>
      <w:tr w:rsidR="00B930F0" w14:paraId="66037E10" w14:textId="77777777" w:rsidTr="00B930F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8EC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6B0A4083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0359C613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26106A58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5ECC8896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67A0BB6E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1C435C1B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5F3135EC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7DEE8ED3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.................................................</w:t>
            </w:r>
          </w:p>
          <w:p w14:paraId="43EA2AAA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  <w:lang w:eastAsia="en-US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98E6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</w:p>
          <w:p w14:paraId="32BD5A91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 w:eastAsia="en-US"/>
              </w:rPr>
              <w:t>: .......................................................................</w:t>
            </w:r>
          </w:p>
          <w:p w14:paraId="25482A32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</w:p>
          <w:p w14:paraId="5C877882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r>
              <w:rPr>
                <w:rFonts w:ascii="Tahoma" w:hAnsi="Tahoma" w:cs="Tahoma"/>
                <w:color w:val="000000"/>
                <w:lang w:val="de-DE" w:eastAsia="en-US"/>
              </w:rPr>
              <w:t xml:space="preserve">            …….................................................................</w:t>
            </w:r>
          </w:p>
          <w:p w14:paraId="542703D8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r>
              <w:rPr>
                <w:rFonts w:ascii="Tahoma" w:hAnsi="Tahoma" w:cs="Tahoma"/>
                <w:color w:val="000000"/>
                <w:lang w:val="de-DE" w:eastAsia="en-US"/>
              </w:rPr>
              <w:t xml:space="preserve"> </w:t>
            </w:r>
          </w:p>
          <w:p w14:paraId="77CB4F88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r>
              <w:rPr>
                <w:rFonts w:ascii="Tahoma" w:hAnsi="Tahoma" w:cs="Tahoma"/>
                <w:color w:val="000000"/>
                <w:lang w:val="de-DE" w:eastAsia="en-US"/>
              </w:rPr>
              <w:t xml:space="preserve">Telefon ...............................  </w:t>
            </w:r>
          </w:p>
          <w:p w14:paraId="4DB6FAFC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</w:p>
          <w:p w14:paraId="7FC762A5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r>
              <w:rPr>
                <w:rFonts w:ascii="Tahoma" w:hAnsi="Tahoma" w:cs="Tahoma"/>
                <w:color w:val="000000"/>
                <w:lang w:val="de-DE" w:eastAsia="en-US"/>
              </w:rPr>
              <w:t>Fax ....................................</w:t>
            </w:r>
          </w:p>
          <w:p w14:paraId="1F2050A0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</w:p>
          <w:p w14:paraId="35C1C731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 w:eastAsia="en-US"/>
              </w:rPr>
              <w:t>e-mail</w:t>
            </w:r>
            <w:proofErr w:type="spellEnd"/>
            <w:r>
              <w:rPr>
                <w:rFonts w:ascii="Tahoma" w:hAnsi="Tahoma" w:cs="Tahoma"/>
                <w:color w:val="000000"/>
                <w:lang w:val="de-DE" w:eastAsia="en-US"/>
              </w:rPr>
              <w:t>...................................</w:t>
            </w:r>
          </w:p>
        </w:tc>
      </w:tr>
    </w:tbl>
    <w:p w14:paraId="2F080ECB" w14:textId="77777777" w:rsidR="00B930F0" w:rsidRDefault="00B930F0" w:rsidP="00B930F0">
      <w:pPr>
        <w:jc w:val="both"/>
        <w:rPr>
          <w:rFonts w:ascii="Tahoma" w:hAnsi="Tahoma" w:cs="Tahoma"/>
          <w:color w:val="000000"/>
        </w:rPr>
      </w:pPr>
    </w:p>
    <w:p w14:paraId="632C598F" w14:textId="77777777" w:rsidR="00B930F0" w:rsidRDefault="00B930F0" w:rsidP="00B930F0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14:paraId="3774BEA8" w14:textId="77777777" w:rsidR="00B930F0" w:rsidRDefault="00B930F0" w:rsidP="00B930F0"/>
    <w:p w14:paraId="14C3089A" w14:textId="77777777" w:rsidR="00B930F0" w:rsidRDefault="00B930F0" w:rsidP="00B930F0">
      <w:pPr>
        <w:pStyle w:val="Nagwek1"/>
        <w:jc w:val="center"/>
        <w:rPr>
          <w:rFonts w:ascii="Tahoma" w:hAnsi="Tahoma" w:cs="Tahoma"/>
          <w:bCs w:val="0"/>
          <w:color w:val="000000"/>
          <w:sz w:val="22"/>
          <w:szCs w:val="22"/>
        </w:rPr>
      </w:pPr>
      <w:r>
        <w:rPr>
          <w:rFonts w:ascii="Tahoma" w:hAnsi="Tahoma" w:cs="Tahoma"/>
          <w:bCs w:val="0"/>
          <w:color w:val="000000"/>
          <w:sz w:val="22"/>
          <w:szCs w:val="22"/>
        </w:rPr>
        <w:t xml:space="preserve">Kolejny przetarg pisemny nieograniczony </w:t>
      </w:r>
    </w:p>
    <w:p w14:paraId="192DC00F" w14:textId="77777777" w:rsidR="00B930F0" w:rsidRDefault="00B930F0" w:rsidP="00B930F0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</w:p>
    <w:p w14:paraId="0B2DB733" w14:textId="77777777" w:rsidR="00B930F0" w:rsidRDefault="00B930F0" w:rsidP="00B930F0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zakup samochodu osobowego marki Volkswagen </w:t>
      </w:r>
      <w:proofErr w:type="spellStart"/>
      <w:r>
        <w:rPr>
          <w:rFonts w:ascii="Tahoma" w:hAnsi="Tahoma" w:cs="Tahoma"/>
          <w:b/>
          <w:sz w:val="22"/>
          <w:szCs w:val="22"/>
        </w:rPr>
        <w:t>Touran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1,9 TDI</w:t>
      </w:r>
    </w:p>
    <w:p w14:paraId="73D9D865" w14:textId="77777777" w:rsidR="00B930F0" w:rsidRDefault="00B930F0" w:rsidP="00B930F0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74F95BA" w14:textId="77777777" w:rsidR="00B930F0" w:rsidRDefault="00B930F0" w:rsidP="00B930F0">
      <w:pPr>
        <w:pStyle w:val="Tekstpodstawowy"/>
        <w:rPr>
          <w:rFonts w:ascii="Tahoma" w:hAnsi="Tahoma" w:cs="Tahoma"/>
          <w:sz w:val="20"/>
        </w:rPr>
      </w:pPr>
    </w:p>
    <w:p w14:paraId="132FBDF1" w14:textId="77777777" w:rsidR="00B930F0" w:rsidRDefault="00B930F0" w:rsidP="00B930F0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14:paraId="299670F6" w14:textId="77777777" w:rsidR="00B930F0" w:rsidRDefault="00B930F0" w:rsidP="00B930F0">
      <w:pPr>
        <w:pStyle w:val="Tekstpodstawowy"/>
        <w:ind w:left="4932" w:firstLine="7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0B785FDE" w14:textId="77777777" w:rsidR="00B930F0" w:rsidRDefault="00B930F0" w:rsidP="00B930F0">
      <w:pPr>
        <w:pStyle w:val="Tekstpodstawowy"/>
        <w:ind w:left="565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14:paraId="24027A9A" w14:textId="77777777" w:rsidR="00B930F0" w:rsidRDefault="00B930F0" w:rsidP="00B930F0">
      <w:pPr>
        <w:pStyle w:val="Tekstpodstawowy"/>
        <w:rPr>
          <w:rFonts w:ascii="Tahoma" w:hAnsi="Tahoma" w:cs="Tahoma"/>
        </w:rPr>
      </w:pPr>
    </w:p>
    <w:p w14:paraId="0E262D35" w14:textId="77777777" w:rsidR="00B930F0" w:rsidRDefault="00B930F0" w:rsidP="00B930F0">
      <w:pPr>
        <w:pStyle w:val="Nagwek1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ogłoszenie o sprzedaży samochodu osobowego marki Volkswagen </w:t>
      </w:r>
      <w:proofErr w:type="spellStart"/>
      <w:r>
        <w:rPr>
          <w:rFonts w:ascii="Tahoma" w:hAnsi="Tahoma" w:cs="Tahoma"/>
          <w:sz w:val="20"/>
          <w:szCs w:val="20"/>
        </w:rPr>
        <w:t>Touran</w:t>
      </w:r>
      <w:proofErr w:type="spellEnd"/>
      <w:r>
        <w:rPr>
          <w:rFonts w:ascii="Tahoma" w:hAnsi="Tahoma" w:cs="Tahoma"/>
          <w:sz w:val="20"/>
          <w:szCs w:val="20"/>
        </w:rPr>
        <w:t xml:space="preserve"> 1,9 TDI</w:t>
      </w:r>
    </w:p>
    <w:p w14:paraId="69A0F3C3" w14:textId="77777777" w:rsidR="00B930F0" w:rsidRDefault="00B930F0" w:rsidP="00B930F0"/>
    <w:p w14:paraId="5EB471CE" w14:textId="77777777" w:rsidR="00B930F0" w:rsidRDefault="00B930F0" w:rsidP="00B930F0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oferujemy </w:t>
      </w:r>
      <w:r>
        <w:rPr>
          <w:rFonts w:ascii="Tahoma" w:hAnsi="Tahoma" w:cs="Tahoma"/>
          <w:bCs/>
          <w:sz w:val="20"/>
        </w:rPr>
        <w:t xml:space="preserve">cenę brutto:   </w:t>
      </w:r>
      <w:r>
        <w:rPr>
          <w:rFonts w:ascii="Tahoma" w:hAnsi="Tahoma" w:cs="Tahoma"/>
          <w:sz w:val="20"/>
        </w:rPr>
        <w:t xml:space="preserve">...................................................... złotych,  </w:t>
      </w:r>
    </w:p>
    <w:p w14:paraId="4B7ED03D" w14:textId="77777777" w:rsidR="00B930F0" w:rsidRDefault="00B930F0" w:rsidP="00B930F0">
      <w:pPr>
        <w:pStyle w:val="Tekstpodstawowy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5B079D49" w14:textId="77777777" w:rsidR="00B930F0" w:rsidRDefault="00B930F0" w:rsidP="00B930F0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14:paraId="4E29CD4A" w14:textId="77777777" w:rsidR="00B930F0" w:rsidRDefault="00B930F0" w:rsidP="00B930F0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4B56C92" w14:textId="77777777" w:rsidR="00B930F0" w:rsidRDefault="00B930F0" w:rsidP="00B930F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12EAF7" w14:textId="77777777" w:rsidR="00B930F0" w:rsidRDefault="00B930F0" w:rsidP="00B930F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że: </w:t>
      </w:r>
    </w:p>
    <w:p w14:paraId="03CCDBFA" w14:textId="77777777" w:rsidR="00B930F0" w:rsidRDefault="00B930F0" w:rsidP="00B930F0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ogłoszeniu o przetargu pisemnym nieograniczonym na </w:t>
      </w:r>
      <w:r>
        <w:rPr>
          <w:rFonts w:ascii="Tahoma" w:hAnsi="Tahoma" w:cs="Tahoma"/>
          <w:b/>
          <w:sz w:val="20"/>
          <w:szCs w:val="20"/>
        </w:rPr>
        <w:t>sprzedaż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samochodu osobowego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marki Volkswagen </w:t>
      </w:r>
      <w:proofErr w:type="spellStart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Touran</w:t>
      </w:r>
      <w:proofErr w:type="spellEnd"/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1,9 TDI,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14:paraId="651FBBEB" w14:textId="77777777" w:rsidR="00B930F0" w:rsidRDefault="00B930F0" w:rsidP="00B930F0">
      <w:pPr>
        <w:jc w:val="both"/>
        <w:rPr>
          <w:rFonts w:ascii="Tahoma" w:hAnsi="Tahoma" w:cs="Tahoma"/>
        </w:rPr>
      </w:pPr>
    </w:p>
    <w:p w14:paraId="0D7905C2" w14:textId="77777777" w:rsidR="00B930F0" w:rsidRDefault="00B930F0" w:rsidP="00B930F0">
      <w:pPr>
        <w:ind w:left="3600"/>
        <w:jc w:val="both"/>
        <w:rPr>
          <w:rFonts w:ascii="Tahoma" w:hAnsi="Tahoma" w:cs="Tahoma"/>
        </w:rPr>
      </w:pPr>
    </w:p>
    <w:p w14:paraId="76DE9FB7" w14:textId="77777777" w:rsidR="00B930F0" w:rsidRDefault="00B930F0" w:rsidP="00B930F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5A2312E" w14:textId="77777777" w:rsidR="00B930F0" w:rsidRDefault="00B930F0" w:rsidP="00B930F0">
      <w:pPr>
        <w:ind w:left="1440" w:firstLine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p w14:paraId="4A459BBC" w14:textId="77777777" w:rsidR="00B930F0" w:rsidRDefault="00B930F0" w:rsidP="00B930F0">
      <w:pPr>
        <w:jc w:val="both"/>
        <w:rPr>
          <w:rFonts w:ascii="Tahoma" w:hAnsi="Tahoma" w:cs="Tahoma"/>
          <w:b/>
          <w:sz w:val="20"/>
          <w:szCs w:val="20"/>
        </w:rPr>
      </w:pPr>
    </w:p>
    <w:p w14:paraId="6B7455F5" w14:textId="77777777" w:rsidR="00B930F0" w:rsidRDefault="00B930F0" w:rsidP="00B930F0">
      <w:pPr>
        <w:jc w:val="both"/>
        <w:rPr>
          <w:rFonts w:ascii="Tahoma" w:eastAsiaTheme="minorHAnsi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</w:rPr>
        <w:t>Uwaga:</w:t>
      </w:r>
      <w:r>
        <w:rPr>
          <w:rFonts w:ascii="Tahoma" w:hAnsi="Tahoma" w:cs="Tahoma"/>
          <w:sz w:val="20"/>
          <w:szCs w:val="20"/>
        </w:rPr>
        <w:t xml:space="preserve"> do oferty należy dołączyć dowód wpłacenia wadium.</w:t>
      </w:r>
    </w:p>
    <w:p w14:paraId="514E44B2" w14:textId="77777777" w:rsidR="00915F86" w:rsidRDefault="00915F86">
      <w:bookmarkStart w:id="0" w:name="_GoBack"/>
      <w:bookmarkEnd w:id="0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C9"/>
    <w:rsid w:val="00915F86"/>
    <w:rsid w:val="00AD33C9"/>
    <w:rsid w:val="00B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26C12-CB34-4DB9-91E7-714CAC4B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30F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930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30F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0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B930F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2019-11-22T09:49:00Z</dcterms:created>
  <dcterms:modified xsi:type="dcterms:W3CDTF">2019-11-22T09:50:00Z</dcterms:modified>
</cp:coreProperties>
</file>